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4580" w14:textId="3F9854DB" w:rsidR="00B418E8" w:rsidRPr="009814FF" w:rsidRDefault="00B418E8" w:rsidP="009814FF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Formative Assessment 2</w:t>
      </w:r>
    </w:p>
    <w:p w14:paraId="49CA288D" w14:textId="77777777" w:rsidR="00B418E8" w:rsidRPr="000D4DC6" w:rsidRDefault="00B418E8" w:rsidP="00B418E8">
      <w:pPr>
        <w:ind w:right="-720"/>
        <w:rPr>
          <w:rFonts w:ascii="Open Sans" w:eastAsia="Open Sans" w:hAnsi="Open Sans" w:cs="Open Sans"/>
        </w:rPr>
      </w:pPr>
    </w:p>
    <w:p w14:paraId="6B827606" w14:textId="77777777" w:rsidR="00B418E8" w:rsidRPr="009814FF" w:rsidRDefault="00B418E8" w:rsidP="00B418E8">
      <w:pPr>
        <w:ind w:right="-720"/>
        <w:rPr>
          <w:rFonts w:asciiTheme="minorBidi" w:eastAsia="Open Sans" w:hAnsiTheme="minorBidi" w:cstheme="minorBidi"/>
        </w:rPr>
      </w:pPr>
      <w:r w:rsidRPr="009814FF">
        <w:rPr>
          <w:rFonts w:asciiTheme="minorBidi" w:eastAsia="Open Sans" w:hAnsiTheme="minorBidi" w:cstheme="minorBidi"/>
        </w:rPr>
        <w:t>(Word bank: conductive band, valence band, electrons, band gap, conductive, resistance, wavelength, frequency, energy, opacity)</w:t>
      </w:r>
    </w:p>
    <w:p w14:paraId="06F6A4FE" w14:textId="77777777" w:rsidR="00B418E8" w:rsidRPr="009814FF" w:rsidRDefault="00B418E8" w:rsidP="00B418E8">
      <w:pPr>
        <w:ind w:right="-720"/>
        <w:rPr>
          <w:rFonts w:asciiTheme="minorBidi" w:eastAsia="Open Sans" w:hAnsiTheme="minorBidi" w:cstheme="minorBidi"/>
        </w:rPr>
      </w:pPr>
    </w:p>
    <w:p w14:paraId="1F3EFB83" w14:textId="09786E1F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What is the difference between </w:t>
      </w:r>
      <w:r w:rsidR="006850EF">
        <w:rPr>
          <w:rFonts w:asciiTheme="minorBidi" w:eastAsia="Open Sans" w:hAnsiTheme="minorBidi" w:cstheme="minorBidi"/>
          <w:color w:val="000000"/>
        </w:rPr>
        <w:t>i</w:t>
      </w:r>
      <w:r w:rsidR="006850EF" w:rsidRPr="009814FF">
        <w:rPr>
          <w:rFonts w:asciiTheme="minorBidi" w:eastAsia="Open Sans" w:hAnsiTheme="minorBidi" w:cstheme="minorBidi"/>
          <w:color w:val="000000"/>
        </w:rPr>
        <w:t xml:space="preserve">nsulators </w:t>
      </w:r>
      <w:r w:rsidRPr="009814FF">
        <w:rPr>
          <w:rFonts w:asciiTheme="minorBidi" w:eastAsia="Open Sans" w:hAnsiTheme="minorBidi" w:cstheme="minorBidi"/>
          <w:color w:val="000000"/>
        </w:rPr>
        <w:t xml:space="preserve">and </w:t>
      </w:r>
      <w:r w:rsidR="006850EF">
        <w:rPr>
          <w:rFonts w:asciiTheme="minorBidi" w:eastAsia="Open Sans" w:hAnsiTheme="minorBidi" w:cstheme="minorBidi"/>
          <w:color w:val="000000"/>
        </w:rPr>
        <w:t>c</w:t>
      </w:r>
      <w:r w:rsidR="006850EF" w:rsidRPr="009814FF">
        <w:rPr>
          <w:rFonts w:asciiTheme="minorBidi" w:eastAsia="Open Sans" w:hAnsiTheme="minorBidi" w:cstheme="minorBidi"/>
          <w:color w:val="000000"/>
        </w:rPr>
        <w:t>onductors</w:t>
      </w:r>
      <w:r w:rsidRPr="009814FF">
        <w:rPr>
          <w:rFonts w:asciiTheme="minorBidi" w:eastAsia="Open Sans" w:hAnsiTheme="minorBidi" w:cstheme="minorBidi"/>
          <w:color w:val="000000"/>
        </w:rPr>
        <w:t>?</w:t>
      </w:r>
    </w:p>
    <w:p w14:paraId="76B08C52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6E0429CF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30C4EC80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0DB1BF8C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What does wavelength of light have to do with color? </w:t>
      </w:r>
    </w:p>
    <w:p w14:paraId="10AAFC67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AA1A30F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5F92D4B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34B94F2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How does increasing the temperature affect the electrons? </w:t>
      </w:r>
    </w:p>
    <w:p w14:paraId="354D098E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67744E4C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3EC9EE9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579940A9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>How does increasing the temperature affect the conductivity of a material?</w:t>
      </w:r>
    </w:p>
    <w:p w14:paraId="481315EE" w14:textId="77777777" w:rsidR="00110957" w:rsidRPr="009814FF" w:rsidRDefault="00110957" w:rsidP="00110957">
      <w:pPr>
        <w:ind w:right="-720"/>
        <w:rPr>
          <w:rFonts w:asciiTheme="minorBidi" w:eastAsia="Open Sans" w:hAnsiTheme="minorBidi" w:cstheme="minorBidi"/>
        </w:rPr>
      </w:pPr>
    </w:p>
    <w:p w14:paraId="1F3D375C" w14:textId="77777777" w:rsidR="00110957" w:rsidRPr="009814FF" w:rsidRDefault="00110957" w:rsidP="00110957">
      <w:pPr>
        <w:ind w:right="-720"/>
        <w:rPr>
          <w:rFonts w:asciiTheme="minorBidi" w:eastAsia="Open Sans" w:hAnsiTheme="minorBidi" w:cstheme="minorBidi"/>
        </w:rPr>
      </w:pPr>
    </w:p>
    <w:p w14:paraId="0A818D7B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Describe how to grow a crystal precipitate from solution using the slow evaporation method. </w:t>
      </w:r>
    </w:p>
    <w:p w14:paraId="57FDB783" w14:textId="77777777" w:rsidR="00B418E8" w:rsidRDefault="00B418E8" w:rsidP="00B418E8"/>
    <w:p w14:paraId="3B75FEBF" w14:textId="77777777" w:rsidR="00B418E8" w:rsidRDefault="00B418E8" w:rsidP="00B418E8"/>
    <w:p w14:paraId="38BABD47" w14:textId="77777777" w:rsidR="00B418E8" w:rsidRDefault="00B418E8" w:rsidP="00B418E8"/>
    <w:p w14:paraId="0E7CB715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4CD7" w14:textId="77777777" w:rsidR="001223A4" w:rsidRDefault="001223A4">
      <w:pPr>
        <w:spacing w:line="240" w:lineRule="auto"/>
      </w:pPr>
      <w:r>
        <w:separator/>
      </w:r>
    </w:p>
  </w:endnote>
  <w:endnote w:type="continuationSeparator" w:id="0">
    <w:p w14:paraId="31023C4C" w14:textId="77777777" w:rsidR="001223A4" w:rsidRDefault="00122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6568" w14:textId="586FB74A" w:rsidR="005C4DD6" w:rsidRDefault="00CD26E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E90CF30" wp14:editId="5AE9DA7C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AFF3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AD3F1D" w14:textId="7886568F" w:rsidR="005C4DD6" w:rsidRDefault="009814FF" w:rsidP="009814F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Formative Assessment 2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8DD4" w14:textId="77777777" w:rsidR="001223A4" w:rsidRDefault="001223A4">
      <w:pPr>
        <w:spacing w:line="240" w:lineRule="auto"/>
      </w:pPr>
      <w:r>
        <w:separator/>
      </w:r>
    </w:p>
  </w:footnote>
  <w:footnote w:type="continuationSeparator" w:id="0">
    <w:p w14:paraId="04F60D09" w14:textId="77777777" w:rsidR="001223A4" w:rsidRDefault="00122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36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3AF51D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7E32BE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118EAE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C7B"/>
    <w:multiLevelType w:val="hybridMultilevel"/>
    <w:tmpl w:val="6CC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545"/>
    <w:multiLevelType w:val="multilevel"/>
    <w:tmpl w:val="CF76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7417">
    <w:abstractNumId w:val="0"/>
  </w:num>
  <w:num w:numId="2" w16cid:durableId="28122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0957"/>
    <w:rsid w:val="001223A4"/>
    <w:rsid w:val="002B5854"/>
    <w:rsid w:val="00363BE5"/>
    <w:rsid w:val="00520CF6"/>
    <w:rsid w:val="005C4DD6"/>
    <w:rsid w:val="00677F12"/>
    <w:rsid w:val="006850EF"/>
    <w:rsid w:val="006C41D3"/>
    <w:rsid w:val="006F04F8"/>
    <w:rsid w:val="00871A0A"/>
    <w:rsid w:val="0088534A"/>
    <w:rsid w:val="009814FF"/>
    <w:rsid w:val="00A24D3B"/>
    <w:rsid w:val="00B418E8"/>
    <w:rsid w:val="00BC6178"/>
    <w:rsid w:val="00CD26E1"/>
    <w:rsid w:val="00E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A7C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8E8"/>
    <w:pPr>
      <w:ind w:left="720"/>
      <w:contextualSpacing/>
    </w:pPr>
  </w:style>
  <w:style w:type="paragraph" w:styleId="Revision">
    <w:name w:val="Revision"/>
    <w:hidden/>
    <w:uiPriority w:val="99"/>
    <w:semiHidden/>
    <w:rsid w:val="006850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2023-03-08T20:03:00Z</dcterms:created>
  <dcterms:modified xsi:type="dcterms:W3CDTF">2023-03-30T18:16:00Z</dcterms:modified>
</cp:coreProperties>
</file>