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E49ED" w14:textId="77777777" w:rsidR="00266587" w:rsidRDefault="00150FEE">
      <w:pPr>
        <w:spacing w:before="240"/>
        <w:jc w:val="center"/>
        <w:rPr>
          <w:rFonts w:ascii="Open Sans" w:eastAsia="Open Sans" w:hAnsi="Open Sans" w:cs="Open Sans"/>
        </w:rPr>
      </w:pPr>
      <w:r>
        <w:rPr>
          <w:b/>
          <w:sz w:val="36"/>
          <w:szCs w:val="36"/>
        </w:rPr>
        <w:t>Straw Bridges Worksheet</w:t>
      </w: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66587" w14:paraId="2F4B16B4"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706E9FC" w14:textId="77777777" w:rsidR="00266587" w:rsidRDefault="00150FEE">
            <w:pPr>
              <w:widowControl w:val="0"/>
              <w:spacing w:line="240" w:lineRule="auto"/>
              <w:jc w:val="center"/>
              <w:rPr>
                <w:b/>
                <w:color w:val="FFFFFF"/>
                <w:sz w:val="24"/>
                <w:szCs w:val="24"/>
              </w:rPr>
            </w:pPr>
            <w:r>
              <w:rPr>
                <w:b/>
                <w:color w:val="FFFFFF"/>
                <w:sz w:val="24"/>
                <w:szCs w:val="24"/>
              </w:rPr>
              <w:t>Materials</w:t>
            </w:r>
          </w:p>
        </w:tc>
      </w:tr>
      <w:tr w:rsidR="00266587" w14:paraId="28BD93FC" w14:textId="77777777">
        <w:trPr>
          <w:trHeight w:val="1680"/>
        </w:trPr>
        <w:tc>
          <w:tcPr>
            <w:tcW w:w="10800" w:type="dxa"/>
            <w:tcBorders>
              <w:top w:val="single" w:sz="12" w:space="0" w:color="000000"/>
              <w:left w:val="single" w:sz="12" w:space="0" w:color="000000"/>
              <w:bottom w:val="single" w:sz="12" w:space="0" w:color="000000"/>
              <w:right w:val="single" w:sz="12" w:space="0" w:color="000000"/>
            </w:tcBorders>
            <w:tcMar>
              <w:top w:w="144" w:type="dxa"/>
              <w:left w:w="144" w:type="dxa"/>
              <w:bottom w:w="144" w:type="dxa"/>
              <w:right w:w="144" w:type="dxa"/>
            </w:tcMar>
          </w:tcPr>
          <w:p w14:paraId="6EB2CD08" w14:textId="77777777" w:rsidR="00266587" w:rsidRDefault="00150FEE">
            <w:pPr>
              <w:numPr>
                <w:ilvl w:val="0"/>
                <w:numId w:val="2"/>
              </w:numPr>
              <w:shd w:val="clear" w:color="auto" w:fill="FFFFFF"/>
              <w:rPr>
                <w:color w:val="333333"/>
                <w:sz w:val="24"/>
                <w:szCs w:val="24"/>
                <w:highlight w:val="white"/>
              </w:rPr>
            </w:pPr>
            <w:r>
              <w:rPr>
                <w:color w:val="333333"/>
                <w:sz w:val="24"/>
                <w:szCs w:val="24"/>
                <w:highlight w:val="white"/>
              </w:rPr>
              <w:t>20 plastic drinking straws (not the bendy type)</w:t>
            </w:r>
          </w:p>
          <w:p w14:paraId="5C709D59" w14:textId="77777777" w:rsidR="00266587" w:rsidRDefault="00150FEE">
            <w:pPr>
              <w:numPr>
                <w:ilvl w:val="0"/>
                <w:numId w:val="2"/>
              </w:numPr>
              <w:shd w:val="clear" w:color="auto" w:fill="FFFFFF"/>
              <w:rPr>
                <w:color w:val="333333"/>
                <w:sz w:val="24"/>
                <w:szCs w:val="24"/>
                <w:highlight w:val="white"/>
              </w:rPr>
            </w:pPr>
            <w:r>
              <w:rPr>
                <w:color w:val="333333"/>
                <w:sz w:val="24"/>
                <w:szCs w:val="24"/>
                <w:highlight w:val="white"/>
              </w:rPr>
              <w:t>scotch or masking tape</w:t>
            </w:r>
          </w:p>
          <w:p w14:paraId="67513978" w14:textId="77777777" w:rsidR="00266587" w:rsidRDefault="00150FEE">
            <w:pPr>
              <w:numPr>
                <w:ilvl w:val="0"/>
                <w:numId w:val="2"/>
              </w:numPr>
              <w:shd w:val="clear" w:color="auto" w:fill="FFFFFF"/>
              <w:rPr>
                <w:color w:val="333333"/>
                <w:sz w:val="24"/>
                <w:szCs w:val="24"/>
                <w:highlight w:val="white"/>
              </w:rPr>
            </w:pPr>
            <w:r>
              <w:rPr>
                <w:color w:val="333333"/>
                <w:sz w:val="24"/>
                <w:szCs w:val="24"/>
                <w:highlight w:val="white"/>
              </w:rPr>
              <w:t>scissors</w:t>
            </w:r>
          </w:p>
          <w:p w14:paraId="32169E24" w14:textId="77777777" w:rsidR="00266587" w:rsidRDefault="00150FEE">
            <w:pPr>
              <w:numPr>
                <w:ilvl w:val="0"/>
                <w:numId w:val="2"/>
              </w:numPr>
              <w:shd w:val="clear" w:color="auto" w:fill="FFFFFF"/>
              <w:spacing w:after="160"/>
              <w:rPr>
                <w:color w:val="333333"/>
                <w:sz w:val="24"/>
                <w:szCs w:val="24"/>
                <w:highlight w:val="white"/>
              </w:rPr>
            </w:pPr>
            <w:r>
              <w:rPr>
                <w:color w:val="333333"/>
                <w:sz w:val="24"/>
                <w:szCs w:val="24"/>
                <w:highlight w:val="white"/>
              </w:rPr>
              <w:t>measuring stick or ruler</w:t>
            </w:r>
          </w:p>
        </w:tc>
      </w:tr>
      <w:tr w:rsidR="00266587" w14:paraId="1DA80D19" w14:textId="77777777">
        <w:trPr>
          <w:trHeight w:val="390"/>
        </w:trPr>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BE2FA46" w14:textId="77777777" w:rsidR="00266587" w:rsidRDefault="00150FEE">
            <w:pPr>
              <w:spacing w:line="240" w:lineRule="auto"/>
              <w:jc w:val="center"/>
              <w:rPr>
                <w:b/>
                <w:color w:val="FFFFFF"/>
                <w:sz w:val="24"/>
                <w:szCs w:val="24"/>
              </w:rPr>
            </w:pPr>
            <w:r>
              <w:rPr>
                <w:b/>
                <w:color w:val="FFFFFF"/>
                <w:sz w:val="24"/>
                <w:szCs w:val="24"/>
              </w:rPr>
              <w:t>Ask</w:t>
            </w:r>
          </w:p>
        </w:tc>
      </w:tr>
      <w:tr w:rsidR="00266587" w14:paraId="7CF0DEBE" w14:textId="77777777" w:rsidTr="00FC2E6C">
        <w:trPr>
          <w:trHeight w:val="7809"/>
        </w:trPr>
        <w:tc>
          <w:tcPr>
            <w:tcW w:w="10800" w:type="dxa"/>
            <w:tcBorders>
              <w:top w:val="single" w:sz="12" w:space="0" w:color="000000"/>
              <w:left w:val="single" w:sz="12" w:space="0" w:color="000000"/>
              <w:bottom w:val="single" w:sz="12" w:space="0" w:color="000000"/>
              <w:right w:val="single" w:sz="12" w:space="0" w:color="000000"/>
            </w:tcBorders>
            <w:tcMar>
              <w:top w:w="144" w:type="dxa"/>
              <w:left w:w="144" w:type="dxa"/>
              <w:bottom w:w="144" w:type="dxa"/>
              <w:right w:w="144" w:type="dxa"/>
            </w:tcMar>
          </w:tcPr>
          <w:p w14:paraId="530B3E5D" w14:textId="77777777" w:rsidR="00266587" w:rsidRDefault="00150FEE">
            <w:pPr>
              <w:numPr>
                <w:ilvl w:val="0"/>
                <w:numId w:val="1"/>
              </w:numPr>
              <w:spacing w:line="240" w:lineRule="auto"/>
              <w:rPr>
                <w:sz w:val="24"/>
                <w:szCs w:val="24"/>
                <w:highlight w:val="white"/>
              </w:rPr>
            </w:pPr>
            <w:r>
              <w:rPr>
                <w:color w:val="333333"/>
                <w:sz w:val="24"/>
                <w:szCs w:val="24"/>
                <w:highlight w:val="white"/>
              </w:rPr>
              <w:t>In your own words, what problem are you trying to solve in this activity?</w:t>
            </w:r>
          </w:p>
          <w:p w14:paraId="71645E28" w14:textId="77777777" w:rsidR="00266587" w:rsidRDefault="00266587">
            <w:pPr>
              <w:spacing w:line="240" w:lineRule="auto"/>
              <w:ind w:left="720"/>
              <w:rPr>
                <w:color w:val="333333"/>
                <w:sz w:val="24"/>
                <w:szCs w:val="24"/>
                <w:highlight w:val="white"/>
              </w:rPr>
            </w:pPr>
          </w:p>
          <w:p w14:paraId="327D25B5" w14:textId="77777777" w:rsidR="00266587" w:rsidRDefault="00266587">
            <w:pPr>
              <w:spacing w:line="240" w:lineRule="auto"/>
              <w:ind w:left="720"/>
              <w:rPr>
                <w:color w:val="333333"/>
                <w:sz w:val="24"/>
                <w:szCs w:val="24"/>
                <w:highlight w:val="white"/>
              </w:rPr>
            </w:pPr>
          </w:p>
          <w:p w14:paraId="061C704B" w14:textId="77777777" w:rsidR="00266587" w:rsidRDefault="00266587">
            <w:pPr>
              <w:spacing w:line="240" w:lineRule="auto"/>
              <w:ind w:left="720"/>
              <w:rPr>
                <w:color w:val="333333"/>
                <w:sz w:val="24"/>
                <w:szCs w:val="24"/>
                <w:highlight w:val="white"/>
              </w:rPr>
            </w:pPr>
          </w:p>
          <w:p w14:paraId="0C0C9111" w14:textId="77777777" w:rsidR="00266587" w:rsidRDefault="00266587">
            <w:pPr>
              <w:spacing w:line="240" w:lineRule="auto"/>
              <w:ind w:left="720"/>
              <w:rPr>
                <w:color w:val="333333"/>
                <w:sz w:val="24"/>
                <w:szCs w:val="24"/>
                <w:highlight w:val="white"/>
              </w:rPr>
            </w:pPr>
          </w:p>
          <w:p w14:paraId="5925E5E8" w14:textId="77777777" w:rsidR="00266587" w:rsidRDefault="00266587">
            <w:pPr>
              <w:spacing w:line="240" w:lineRule="auto"/>
              <w:ind w:left="720"/>
              <w:rPr>
                <w:color w:val="333333"/>
                <w:sz w:val="24"/>
                <w:szCs w:val="24"/>
                <w:highlight w:val="white"/>
              </w:rPr>
            </w:pPr>
          </w:p>
          <w:p w14:paraId="1DF1DFFB" w14:textId="77777777" w:rsidR="00266587" w:rsidRDefault="00266587">
            <w:pPr>
              <w:spacing w:line="240" w:lineRule="auto"/>
              <w:ind w:left="720"/>
              <w:rPr>
                <w:color w:val="333333"/>
                <w:sz w:val="24"/>
                <w:szCs w:val="24"/>
                <w:highlight w:val="white"/>
              </w:rPr>
            </w:pPr>
          </w:p>
          <w:p w14:paraId="632A6CD5" w14:textId="77777777" w:rsidR="00266587" w:rsidRDefault="00150FEE">
            <w:pPr>
              <w:numPr>
                <w:ilvl w:val="0"/>
                <w:numId w:val="1"/>
              </w:numPr>
              <w:spacing w:line="240" w:lineRule="auto"/>
              <w:rPr>
                <w:sz w:val="24"/>
                <w:szCs w:val="24"/>
                <w:highlight w:val="white"/>
              </w:rPr>
            </w:pPr>
            <w:r>
              <w:rPr>
                <w:color w:val="333333"/>
                <w:sz w:val="24"/>
                <w:szCs w:val="24"/>
                <w:highlight w:val="white"/>
              </w:rPr>
              <w:t xml:space="preserve">What are the constraints for this activity? </w:t>
            </w:r>
          </w:p>
          <w:p w14:paraId="6D9E209C" w14:textId="77777777" w:rsidR="00266587" w:rsidRDefault="00266587">
            <w:pPr>
              <w:spacing w:line="240" w:lineRule="auto"/>
              <w:rPr>
                <w:color w:val="333333"/>
                <w:sz w:val="24"/>
                <w:szCs w:val="24"/>
                <w:highlight w:val="white"/>
              </w:rPr>
            </w:pPr>
          </w:p>
          <w:p w14:paraId="6655FCD3" w14:textId="77777777" w:rsidR="00266587" w:rsidRDefault="00266587">
            <w:pPr>
              <w:spacing w:line="240" w:lineRule="auto"/>
              <w:rPr>
                <w:color w:val="333333"/>
                <w:sz w:val="24"/>
                <w:szCs w:val="24"/>
                <w:highlight w:val="white"/>
              </w:rPr>
            </w:pPr>
          </w:p>
          <w:p w14:paraId="0BD12A1C" w14:textId="77777777" w:rsidR="00266587" w:rsidRDefault="00266587">
            <w:pPr>
              <w:spacing w:line="240" w:lineRule="auto"/>
              <w:rPr>
                <w:color w:val="333333"/>
                <w:sz w:val="24"/>
                <w:szCs w:val="24"/>
                <w:highlight w:val="white"/>
              </w:rPr>
            </w:pPr>
          </w:p>
          <w:p w14:paraId="72492685" w14:textId="77777777" w:rsidR="00266587" w:rsidRDefault="00266587">
            <w:pPr>
              <w:spacing w:line="240" w:lineRule="auto"/>
              <w:rPr>
                <w:color w:val="333333"/>
                <w:sz w:val="24"/>
                <w:szCs w:val="24"/>
                <w:highlight w:val="white"/>
              </w:rPr>
            </w:pPr>
          </w:p>
          <w:p w14:paraId="7B57BEEA" w14:textId="77777777" w:rsidR="00266587" w:rsidRDefault="00266587">
            <w:pPr>
              <w:spacing w:line="240" w:lineRule="auto"/>
              <w:rPr>
                <w:color w:val="333333"/>
                <w:sz w:val="24"/>
                <w:szCs w:val="24"/>
                <w:highlight w:val="white"/>
              </w:rPr>
            </w:pPr>
          </w:p>
          <w:p w14:paraId="704407EC" w14:textId="77777777" w:rsidR="00266587" w:rsidRDefault="00266587">
            <w:pPr>
              <w:spacing w:line="240" w:lineRule="auto"/>
              <w:rPr>
                <w:color w:val="333333"/>
                <w:sz w:val="24"/>
                <w:szCs w:val="24"/>
                <w:highlight w:val="white"/>
              </w:rPr>
            </w:pPr>
          </w:p>
        </w:tc>
      </w:tr>
      <w:tr w:rsidR="00266587" w14:paraId="309F4021" w14:textId="77777777">
        <w:trPr>
          <w:trHeight w:val="390"/>
        </w:trPr>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3F9E2286" w14:textId="77777777" w:rsidR="00266587" w:rsidRDefault="00150FEE">
            <w:pPr>
              <w:spacing w:line="240" w:lineRule="auto"/>
              <w:jc w:val="center"/>
              <w:rPr>
                <w:b/>
                <w:color w:val="FFFFFF"/>
                <w:sz w:val="24"/>
                <w:szCs w:val="24"/>
              </w:rPr>
            </w:pPr>
            <w:r>
              <w:rPr>
                <w:b/>
                <w:color w:val="FFFFFF"/>
                <w:sz w:val="24"/>
                <w:szCs w:val="24"/>
              </w:rPr>
              <w:lastRenderedPageBreak/>
              <w:t>Research</w:t>
            </w:r>
          </w:p>
        </w:tc>
      </w:tr>
      <w:tr w:rsidR="00266587" w14:paraId="10DB5A8C" w14:textId="77777777">
        <w:trPr>
          <w:trHeight w:val="4005"/>
        </w:trPr>
        <w:tc>
          <w:tcPr>
            <w:tcW w:w="10800" w:type="dxa"/>
            <w:tcBorders>
              <w:top w:val="single" w:sz="12" w:space="0" w:color="000000"/>
              <w:left w:val="single" w:sz="12" w:space="0" w:color="000000"/>
              <w:bottom w:val="single" w:sz="12" w:space="0" w:color="000000"/>
              <w:right w:val="single" w:sz="12" w:space="0" w:color="000000"/>
            </w:tcBorders>
            <w:tcMar>
              <w:top w:w="144" w:type="dxa"/>
              <w:left w:w="144" w:type="dxa"/>
              <w:bottom w:w="144" w:type="dxa"/>
              <w:right w:w="144" w:type="dxa"/>
            </w:tcMar>
          </w:tcPr>
          <w:p w14:paraId="686BF678" w14:textId="77777777" w:rsidR="00266587" w:rsidRDefault="00150FEE">
            <w:pPr>
              <w:numPr>
                <w:ilvl w:val="0"/>
                <w:numId w:val="1"/>
              </w:numPr>
              <w:spacing w:line="240" w:lineRule="auto"/>
              <w:rPr>
                <w:sz w:val="24"/>
                <w:szCs w:val="24"/>
              </w:rPr>
            </w:pPr>
            <w:r>
              <w:rPr>
                <w:sz w:val="24"/>
                <w:szCs w:val="24"/>
              </w:rPr>
              <w:t>Write down what you have learned about truss bridges.</w:t>
            </w:r>
          </w:p>
        </w:tc>
      </w:tr>
      <w:tr w:rsidR="00266587" w14:paraId="4D4DCCF4" w14:textId="77777777">
        <w:trPr>
          <w:trHeight w:val="390"/>
        </w:trPr>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4A2D777D" w14:textId="77777777" w:rsidR="00266587" w:rsidRDefault="00150FEE">
            <w:pPr>
              <w:spacing w:line="240" w:lineRule="auto"/>
              <w:jc w:val="center"/>
              <w:rPr>
                <w:b/>
                <w:sz w:val="24"/>
                <w:szCs w:val="24"/>
              </w:rPr>
            </w:pPr>
            <w:r>
              <w:rPr>
                <w:b/>
                <w:color w:val="FFFFFF"/>
                <w:sz w:val="24"/>
                <w:szCs w:val="24"/>
              </w:rPr>
              <w:t>Imagine</w:t>
            </w:r>
          </w:p>
        </w:tc>
      </w:tr>
      <w:tr w:rsidR="00266587" w14:paraId="26521BF0" w14:textId="77777777" w:rsidTr="00FC2E6C">
        <w:trPr>
          <w:trHeight w:val="5973"/>
        </w:trPr>
        <w:tc>
          <w:tcPr>
            <w:tcW w:w="10800" w:type="dxa"/>
            <w:tcBorders>
              <w:top w:val="single" w:sz="12" w:space="0" w:color="000000"/>
              <w:left w:val="single" w:sz="12" w:space="0" w:color="000000"/>
              <w:bottom w:val="single" w:sz="12" w:space="0" w:color="000000"/>
              <w:right w:val="single" w:sz="12" w:space="0" w:color="000000"/>
            </w:tcBorders>
            <w:tcMar>
              <w:top w:w="144" w:type="dxa"/>
              <w:left w:w="144" w:type="dxa"/>
              <w:bottom w:w="144" w:type="dxa"/>
              <w:right w:w="144" w:type="dxa"/>
            </w:tcMar>
          </w:tcPr>
          <w:p w14:paraId="3CBC7E9D" w14:textId="77777777" w:rsidR="00266587" w:rsidRDefault="00150FEE">
            <w:pPr>
              <w:numPr>
                <w:ilvl w:val="0"/>
                <w:numId w:val="1"/>
              </w:numPr>
              <w:spacing w:before="120"/>
              <w:rPr>
                <w:sz w:val="24"/>
                <w:szCs w:val="24"/>
              </w:rPr>
            </w:pPr>
            <w:r>
              <w:rPr>
                <w:sz w:val="24"/>
                <w:szCs w:val="24"/>
              </w:rPr>
              <w:t>Based on the constraints and your research, brainstorm ideas of the bridge you want to build. Compare your ideas with your teammates and pick the design you want to try first.</w:t>
            </w:r>
          </w:p>
        </w:tc>
      </w:tr>
      <w:tr w:rsidR="00266587" w14:paraId="10000EB7" w14:textId="77777777">
        <w:trPr>
          <w:trHeight w:val="510"/>
        </w:trPr>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370683EE" w14:textId="77777777" w:rsidR="00266587" w:rsidRDefault="00150FEE">
            <w:pPr>
              <w:widowControl w:val="0"/>
              <w:spacing w:line="240" w:lineRule="auto"/>
              <w:jc w:val="center"/>
              <w:rPr>
                <w:b/>
                <w:color w:val="FFFFFF"/>
              </w:rPr>
            </w:pPr>
            <w:r>
              <w:rPr>
                <w:b/>
                <w:color w:val="FFFFFF"/>
                <w:sz w:val="24"/>
                <w:szCs w:val="24"/>
              </w:rPr>
              <w:lastRenderedPageBreak/>
              <w:t xml:space="preserve">Plan </w:t>
            </w:r>
          </w:p>
        </w:tc>
      </w:tr>
      <w:tr w:rsidR="00266587" w14:paraId="2DE44A1E" w14:textId="77777777" w:rsidTr="00FC2E6C">
        <w:trPr>
          <w:trHeight w:val="11076"/>
        </w:trPr>
        <w:tc>
          <w:tcPr>
            <w:tcW w:w="10800" w:type="dxa"/>
            <w:tcBorders>
              <w:top w:val="single" w:sz="12" w:space="0" w:color="000000"/>
              <w:left w:val="single" w:sz="12" w:space="0" w:color="000000"/>
              <w:bottom w:val="single" w:sz="12" w:space="0" w:color="000000"/>
              <w:right w:val="single" w:sz="12" w:space="0" w:color="000000"/>
            </w:tcBorders>
            <w:tcMar>
              <w:top w:w="144" w:type="dxa"/>
              <w:left w:w="144" w:type="dxa"/>
              <w:bottom w:w="144" w:type="dxa"/>
              <w:right w:w="144" w:type="dxa"/>
            </w:tcMar>
          </w:tcPr>
          <w:p w14:paraId="6D41405E" w14:textId="77777777" w:rsidR="00266587" w:rsidRDefault="00150FEE">
            <w:pPr>
              <w:widowControl w:val="0"/>
              <w:numPr>
                <w:ilvl w:val="0"/>
                <w:numId w:val="1"/>
              </w:numPr>
              <w:spacing w:line="240" w:lineRule="auto"/>
              <w:rPr>
                <w:b/>
              </w:rPr>
            </w:pPr>
            <w:r>
              <w:rPr>
                <w:sz w:val="24"/>
                <w:szCs w:val="24"/>
              </w:rPr>
              <w:t>Draw the design your team determined to be the best solution to the problem in the space below. Label the materials you are going to use.</w:t>
            </w:r>
          </w:p>
          <w:p w14:paraId="7B4F57B2" w14:textId="77777777" w:rsidR="00266587" w:rsidRDefault="00266587">
            <w:pPr>
              <w:widowControl w:val="0"/>
              <w:spacing w:line="240" w:lineRule="auto"/>
              <w:ind w:left="720"/>
              <w:rPr>
                <w:sz w:val="24"/>
                <w:szCs w:val="24"/>
              </w:rPr>
            </w:pPr>
          </w:p>
        </w:tc>
      </w:tr>
      <w:tr w:rsidR="00266587" w14:paraId="480528C5"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29FC1D84" w14:textId="77777777" w:rsidR="00266587" w:rsidRDefault="00150FEE">
            <w:pPr>
              <w:widowControl w:val="0"/>
              <w:spacing w:line="240" w:lineRule="auto"/>
              <w:jc w:val="center"/>
              <w:rPr>
                <w:b/>
                <w:color w:val="FFFFFF"/>
              </w:rPr>
            </w:pPr>
            <w:r>
              <w:rPr>
                <w:b/>
                <w:color w:val="FFFFFF"/>
                <w:sz w:val="24"/>
                <w:szCs w:val="24"/>
              </w:rPr>
              <w:lastRenderedPageBreak/>
              <w:t>Create</w:t>
            </w:r>
          </w:p>
        </w:tc>
      </w:tr>
      <w:tr w:rsidR="00266587" w14:paraId="2C92E617" w14:textId="77777777" w:rsidTr="00FC2E6C">
        <w:trPr>
          <w:trHeight w:val="11391"/>
        </w:trPr>
        <w:tc>
          <w:tcPr>
            <w:tcW w:w="10800" w:type="dxa"/>
            <w:tcBorders>
              <w:top w:val="single" w:sz="12" w:space="0" w:color="000000"/>
              <w:left w:val="single" w:sz="12" w:space="0" w:color="000000"/>
              <w:bottom w:val="single" w:sz="12" w:space="0" w:color="000000"/>
              <w:right w:val="single" w:sz="12" w:space="0" w:color="000000"/>
            </w:tcBorders>
            <w:tcMar>
              <w:top w:w="144" w:type="dxa"/>
              <w:left w:w="144" w:type="dxa"/>
              <w:bottom w:w="144" w:type="dxa"/>
              <w:right w:w="144" w:type="dxa"/>
            </w:tcMar>
          </w:tcPr>
          <w:p w14:paraId="08F9E2EA" w14:textId="77777777" w:rsidR="00266587" w:rsidRDefault="00150FEE">
            <w:pPr>
              <w:numPr>
                <w:ilvl w:val="0"/>
                <w:numId w:val="1"/>
              </w:numPr>
              <w:rPr>
                <w:sz w:val="24"/>
                <w:szCs w:val="24"/>
              </w:rPr>
            </w:pPr>
            <w:r>
              <w:rPr>
                <w:sz w:val="24"/>
                <w:szCs w:val="24"/>
              </w:rPr>
              <w:t xml:space="preserve">Build your bridge. </w:t>
            </w:r>
          </w:p>
          <w:p w14:paraId="7582DA36" w14:textId="77777777" w:rsidR="00266587" w:rsidRDefault="00150FEE">
            <w:pPr>
              <w:numPr>
                <w:ilvl w:val="1"/>
                <w:numId w:val="3"/>
              </w:numPr>
              <w:ind w:left="1080"/>
              <w:rPr>
                <w:sz w:val="24"/>
                <w:szCs w:val="24"/>
              </w:rPr>
            </w:pPr>
            <w:r>
              <w:rPr>
                <w:sz w:val="24"/>
                <w:szCs w:val="24"/>
              </w:rPr>
              <w:t xml:space="preserve">What worked with your design? </w:t>
            </w:r>
          </w:p>
          <w:p w14:paraId="37FA3417" w14:textId="77777777" w:rsidR="00266587" w:rsidRDefault="00266587">
            <w:pPr>
              <w:ind w:left="1080" w:hanging="360"/>
              <w:rPr>
                <w:sz w:val="24"/>
                <w:szCs w:val="24"/>
              </w:rPr>
            </w:pPr>
          </w:p>
          <w:p w14:paraId="14AD348B" w14:textId="77777777" w:rsidR="00266587" w:rsidRDefault="00266587">
            <w:pPr>
              <w:ind w:left="1080" w:hanging="360"/>
              <w:rPr>
                <w:sz w:val="24"/>
                <w:szCs w:val="24"/>
              </w:rPr>
            </w:pPr>
          </w:p>
          <w:p w14:paraId="53C57856" w14:textId="77777777" w:rsidR="00266587" w:rsidRDefault="00266587">
            <w:pPr>
              <w:ind w:left="1080" w:hanging="360"/>
              <w:rPr>
                <w:sz w:val="24"/>
                <w:szCs w:val="24"/>
              </w:rPr>
            </w:pPr>
          </w:p>
          <w:p w14:paraId="59A64BCA" w14:textId="77777777" w:rsidR="00266587" w:rsidRDefault="00266587">
            <w:pPr>
              <w:ind w:left="1080" w:hanging="360"/>
              <w:rPr>
                <w:sz w:val="24"/>
                <w:szCs w:val="24"/>
              </w:rPr>
            </w:pPr>
          </w:p>
          <w:p w14:paraId="5BB66856" w14:textId="77777777" w:rsidR="00266587" w:rsidRDefault="00266587">
            <w:pPr>
              <w:ind w:left="1080" w:hanging="360"/>
              <w:rPr>
                <w:sz w:val="24"/>
                <w:szCs w:val="24"/>
              </w:rPr>
            </w:pPr>
          </w:p>
          <w:p w14:paraId="7FCD90EB" w14:textId="77777777" w:rsidR="00266587" w:rsidRDefault="00266587">
            <w:pPr>
              <w:ind w:left="1080" w:hanging="360"/>
              <w:rPr>
                <w:sz w:val="24"/>
                <w:szCs w:val="24"/>
              </w:rPr>
            </w:pPr>
          </w:p>
          <w:p w14:paraId="0C3D73DF" w14:textId="77777777" w:rsidR="00266587" w:rsidRDefault="00150FEE">
            <w:pPr>
              <w:numPr>
                <w:ilvl w:val="1"/>
                <w:numId w:val="3"/>
              </w:numPr>
              <w:ind w:left="1080"/>
              <w:rPr>
                <w:sz w:val="24"/>
                <w:szCs w:val="24"/>
              </w:rPr>
            </w:pPr>
            <w:r>
              <w:rPr>
                <w:sz w:val="24"/>
                <w:szCs w:val="24"/>
              </w:rPr>
              <w:t>What didn’t work with your design?</w:t>
            </w:r>
          </w:p>
        </w:tc>
      </w:tr>
      <w:tr w:rsidR="00266587" w14:paraId="640E5424" w14:textId="77777777">
        <w:trPr>
          <w:trHeight w:val="135"/>
        </w:trPr>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1A91BD0D" w14:textId="77777777" w:rsidR="00266587" w:rsidRDefault="00150FEE">
            <w:pPr>
              <w:spacing w:line="240" w:lineRule="auto"/>
              <w:jc w:val="center"/>
              <w:rPr>
                <w:b/>
                <w:color w:val="FFFFFF"/>
                <w:sz w:val="24"/>
                <w:szCs w:val="24"/>
              </w:rPr>
            </w:pPr>
            <w:r>
              <w:rPr>
                <w:b/>
                <w:color w:val="FFFFFF"/>
                <w:sz w:val="24"/>
                <w:szCs w:val="24"/>
              </w:rPr>
              <w:lastRenderedPageBreak/>
              <w:t xml:space="preserve">Test </w:t>
            </w:r>
          </w:p>
        </w:tc>
      </w:tr>
      <w:tr w:rsidR="00266587" w14:paraId="686095EB" w14:textId="77777777">
        <w:trPr>
          <w:trHeight w:val="5145"/>
        </w:trPr>
        <w:tc>
          <w:tcPr>
            <w:tcW w:w="10800" w:type="dxa"/>
            <w:tcBorders>
              <w:top w:val="single" w:sz="12" w:space="0" w:color="000000"/>
              <w:left w:val="single" w:sz="12" w:space="0" w:color="000000"/>
              <w:bottom w:val="single" w:sz="12" w:space="0" w:color="000000"/>
              <w:right w:val="single" w:sz="12" w:space="0" w:color="000000"/>
            </w:tcBorders>
            <w:tcMar>
              <w:top w:w="144" w:type="dxa"/>
              <w:left w:w="144" w:type="dxa"/>
              <w:bottom w:w="144" w:type="dxa"/>
              <w:right w:w="144" w:type="dxa"/>
            </w:tcMar>
          </w:tcPr>
          <w:p w14:paraId="14BEE0AB" w14:textId="77777777" w:rsidR="00266587" w:rsidRDefault="00150FEE">
            <w:pPr>
              <w:numPr>
                <w:ilvl w:val="0"/>
                <w:numId w:val="1"/>
              </w:numPr>
              <w:rPr>
                <w:sz w:val="24"/>
                <w:szCs w:val="24"/>
              </w:rPr>
            </w:pPr>
            <w:r>
              <w:rPr>
                <w:sz w:val="24"/>
                <w:szCs w:val="24"/>
              </w:rPr>
              <w:t xml:space="preserve">Test your bridge prototype and see how much weight it can hold.  </w:t>
            </w:r>
          </w:p>
          <w:p w14:paraId="79BDAFB3" w14:textId="77777777" w:rsidR="00266587" w:rsidRDefault="00150FEE">
            <w:pPr>
              <w:numPr>
                <w:ilvl w:val="1"/>
                <w:numId w:val="1"/>
              </w:numPr>
              <w:ind w:left="1080"/>
              <w:rPr>
                <w:sz w:val="24"/>
                <w:szCs w:val="24"/>
              </w:rPr>
            </w:pPr>
            <w:r>
              <w:rPr>
                <w:sz w:val="24"/>
                <w:szCs w:val="24"/>
              </w:rPr>
              <w:t xml:space="preserve">How much weight did your bridge hold?   </w:t>
            </w:r>
          </w:p>
          <w:p w14:paraId="7D0A4CFA" w14:textId="77777777" w:rsidR="00266587" w:rsidRDefault="00266587">
            <w:pPr>
              <w:rPr>
                <w:sz w:val="24"/>
                <w:szCs w:val="24"/>
              </w:rPr>
            </w:pPr>
          </w:p>
          <w:p w14:paraId="0F3802D7" w14:textId="77777777" w:rsidR="00266587" w:rsidRDefault="00266587">
            <w:pPr>
              <w:ind w:left="1080" w:hanging="360"/>
              <w:rPr>
                <w:sz w:val="24"/>
                <w:szCs w:val="24"/>
              </w:rPr>
            </w:pPr>
          </w:p>
          <w:p w14:paraId="72D1BADC" w14:textId="77777777" w:rsidR="00266587" w:rsidRDefault="00266587">
            <w:pPr>
              <w:ind w:left="1080" w:hanging="360"/>
              <w:rPr>
                <w:sz w:val="24"/>
                <w:szCs w:val="24"/>
              </w:rPr>
            </w:pPr>
          </w:p>
          <w:p w14:paraId="72FA7212" w14:textId="77777777" w:rsidR="00266587" w:rsidRDefault="00266587">
            <w:pPr>
              <w:ind w:left="1080" w:hanging="360"/>
              <w:rPr>
                <w:sz w:val="24"/>
                <w:szCs w:val="24"/>
              </w:rPr>
            </w:pPr>
          </w:p>
          <w:p w14:paraId="0CF708F7" w14:textId="77777777" w:rsidR="00266587" w:rsidRDefault="00266587">
            <w:pPr>
              <w:ind w:left="1080" w:hanging="360"/>
              <w:rPr>
                <w:sz w:val="24"/>
                <w:szCs w:val="24"/>
              </w:rPr>
            </w:pPr>
          </w:p>
          <w:p w14:paraId="7C1F98E9" w14:textId="77777777" w:rsidR="00266587" w:rsidRDefault="00266587">
            <w:pPr>
              <w:ind w:left="1080" w:hanging="360"/>
              <w:rPr>
                <w:sz w:val="24"/>
                <w:szCs w:val="24"/>
              </w:rPr>
            </w:pPr>
          </w:p>
          <w:p w14:paraId="633A10CA" w14:textId="77777777" w:rsidR="00266587" w:rsidRDefault="00150FEE">
            <w:pPr>
              <w:numPr>
                <w:ilvl w:val="1"/>
                <w:numId w:val="1"/>
              </w:numPr>
              <w:ind w:left="1080"/>
              <w:rPr>
                <w:sz w:val="24"/>
                <w:szCs w:val="24"/>
              </w:rPr>
            </w:pPr>
            <w:r>
              <w:rPr>
                <w:sz w:val="24"/>
                <w:szCs w:val="24"/>
              </w:rPr>
              <w:t>What do you want to change about your bridge to make it stronger? Why?</w:t>
            </w:r>
          </w:p>
          <w:p w14:paraId="45A2EFD2" w14:textId="77777777" w:rsidR="00266587" w:rsidRDefault="00150FEE">
            <w:pPr>
              <w:ind w:left="720" w:hanging="360"/>
              <w:rPr>
                <w:sz w:val="24"/>
                <w:szCs w:val="24"/>
              </w:rPr>
            </w:pPr>
            <w:r>
              <w:rPr>
                <w:sz w:val="24"/>
                <w:szCs w:val="24"/>
              </w:rPr>
              <w:t xml:space="preserve"> </w:t>
            </w:r>
          </w:p>
          <w:p w14:paraId="16D72E59" w14:textId="77777777" w:rsidR="00266587" w:rsidRDefault="00266587">
            <w:pPr>
              <w:ind w:left="720" w:hanging="360"/>
              <w:rPr>
                <w:sz w:val="24"/>
                <w:szCs w:val="24"/>
              </w:rPr>
            </w:pPr>
          </w:p>
          <w:p w14:paraId="5819C4C0" w14:textId="77777777" w:rsidR="00266587" w:rsidRDefault="00266587">
            <w:pPr>
              <w:ind w:left="720" w:hanging="360"/>
              <w:rPr>
                <w:sz w:val="24"/>
                <w:szCs w:val="24"/>
              </w:rPr>
            </w:pPr>
          </w:p>
          <w:p w14:paraId="6F9DF155" w14:textId="77777777" w:rsidR="00266587" w:rsidRDefault="00266587">
            <w:pPr>
              <w:ind w:left="720" w:hanging="360"/>
              <w:rPr>
                <w:sz w:val="24"/>
                <w:szCs w:val="24"/>
              </w:rPr>
            </w:pPr>
          </w:p>
          <w:p w14:paraId="19404630" w14:textId="77777777" w:rsidR="00266587" w:rsidRDefault="00266587">
            <w:pPr>
              <w:ind w:left="720" w:hanging="360"/>
              <w:rPr>
                <w:sz w:val="24"/>
                <w:szCs w:val="24"/>
              </w:rPr>
            </w:pPr>
          </w:p>
          <w:p w14:paraId="51D1601A" w14:textId="77777777" w:rsidR="00266587" w:rsidRDefault="00266587">
            <w:pPr>
              <w:rPr>
                <w:sz w:val="24"/>
                <w:szCs w:val="24"/>
              </w:rPr>
            </w:pPr>
          </w:p>
        </w:tc>
      </w:tr>
      <w:tr w:rsidR="00266587" w14:paraId="0B5FCDDC" w14:textId="77777777">
        <w:trPr>
          <w:trHeight w:val="660"/>
        </w:trPr>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5C64355B" w14:textId="77777777" w:rsidR="00266587" w:rsidRDefault="00150FEE">
            <w:pPr>
              <w:spacing w:line="240" w:lineRule="auto"/>
              <w:jc w:val="center"/>
              <w:rPr>
                <w:b/>
                <w:color w:val="FFFFFF"/>
                <w:sz w:val="24"/>
                <w:szCs w:val="24"/>
              </w:rPr>
            </w:pPr>
            <w:r>
              <w:rPr>
                <w:b/>
                <w:color w:val="FFFFFF"/>
                <w:sz w:val="24"/>
                <w:szCs w:val="24"/>
              </w:rPr>
              <w:t xml:space="preserve">Improve </w:t>
            </w:r>
          </w:p>
        </w:tc>
      </w:tr>
      <w:tr w:rsidR="00266587" w14:paraId="5A2984BD" w14:textId="77777777">
        <w:trPr>
          <w:trHeight w:val="5265"/>
        </w:trPr>
        <w:tc>
          <w:tcPr>
            <w:tcW w:w="10800" w:type="dxa"/>
            <w:tcBorders>
              <w:top w:val="single" w:sz="12" w:space="0" w:color="000000"/>
              <w:left w:val="single" w:sz="12" w:space="0" w:color="000000"/>
              <w:bottom w:val="single" w:sz="12" w:space="0" w:color="000000"/>
              <w:right w:val="single" w:sz="12" w:space="0" w:color="000000"/>
            </w:tcBorders>
            <w:tcMar>
              <w:top w:w="144" w:type="dxa"/>
              <w:left w:w="144" w:type="dxa"/>
              <w:bottom w:w="144" w:type="dxa"/>
              <w:right w:w="144" w:type="dxa"/>
            </w:tcMar>
          </w:tcPr>
          <w:p w14:paraId="756936AD" w14:textId="77777777" w:rsidR="00266587" w:rsidRDefault="00150FEE">
            <w:pPr>
              <w:numPr>
                <w:ilvl w:val="0"/>
                <w:numId w:val="1"/>
              </w:numPr>
              <w:rPr>
                <w:sz w:val="24"/>
                <w:szCs w:val="24"/>
              </w:rPr>
            </w:pPr>
            <w:r>
              <w:rPr>
                <w:sz w:val="24"/>
                <w:szCs w:val="24"/>
              </w:rPr>
              <w:t xml:space="preserve">In the space below, draw a picture of your improved design. </w:t>
            </w:r>
          </w:p>
          <w:p w14:paraId="60638F2B" w14:textId="77777777" w:rsidR="00266587" w:rsidRDefault="00266587">
            <w:pPr>
              <w:rPr>
                <w:sz w:val="24"/>
                <w:szCs w:val="24"/>
              </w:rPr>
            </w:pPr>
          </w:p>
          <w:p w14:paraId="66785C6E" w14:textId="77777777" w:rsidR="00266587" w:rsidRDefault="00266587">
            <w:pPr>
              <w:ind w:left="1440"/>
              <w:rPr>
                <w:sz w:val="24"/>
                <w:szCs w:val="24"/>
              </w:rPr>
            </w:pPr>
          </w:p>
          <w:p w14:paraId="327ED2CF" w14:textId="77777777" w:rsidR="00266587" w:rsidRDefault="00266587">
            <w:pPr>
              <w:ind w:left="1440"/>
              <w:rPr>
                <w:sz w:val="24"/>
                <w:szCs w:val="24"/>
              </w:rPr>
            </w:pPr>
          </w:p>
          <w:p w14:paraId="466A29CA" w14:textId="77777777" w:rsidR="00266587" w:rsidRDefault="00266587">
            <w:pPr>
              <w:ind w:left="1440"/>
              <w:rPr>
                <w:sz w:val="24"/>
                <w:szCs w:val="24"/>
              </w:rPr>
            </w:pPr>
          </w:p>
          <w:p w14:paraId="71D1F502" w14:textId="77777777" w:rsidR="00266587" w:rsidRDefault="00266587">
            <w:pPr>
              <w:ind w:left="1440"/>
              <w:rPr>
                <w:sz w:val="24"/>
                <w:szCs w:val="24"/>
              </w:rPr>
            </w:pPr>
          </w:p>
          <w:p w14:paraId="1EB14AA2" w14:textId="77777777" w:rsidR="00266587" w:rsidRDefault="00266587">
            <w:pPr>
              <w:ind w:left="1440"/>
              <w:rPr>
                <w:sz w:val="24"/>
                <w:szCs w:val="24"/>
              </w:rPr>
            </w:pPr>
          </w:p>
          <w:p w14:paraId="1288FAE7" w14:textId="77777777" w:rsidR="00266587" w:rsidRDefault="00266587">
            <w:pPr>
              <w:ind w:left="1440"/>
              <w:rPr>
                <w:sz w:val="24"/>
                <w:szCs w:val="24"/>
              </w:rPr>
            </w:pPr>
          </w:p>
          <w:p w14:paraId="2C0E1F6D" w14:textId="77777777" w:rsidR="00266587" w:rsidRDefault="00266587">
            <w:pPr>
              <w:rPr>
                <w:sz w:val="24"/>
                <w:szCs w:val="24"/>
              </w:rPr>
            </w:pPr>
          </w:p>
          <w:p w14:paraId="34D85238" w14:textId="77777777" w:rsidR="00266587" w:rsidRDefault="00266587">
            <w:pPr>
              <w:ind w:left="1440"/>
              <w:rPr>
                <w:sz w:val="24"/>
                <w:szCs w:val="24"/>
              </w:rPr>
            </w:pPr>
          </w:p>
          <w:p w14:paraId="69D6FBF8" w14:textId="77777777" w:rsidR="00266587" w:rsidRDefault="00266587">
            <w:pPr>
              <w:rPr>
                <w:sz w:val="24"/>
                <w:szCs w:val="24"/>
              </w:rPr>
            </w:pPr>
          </w:p>
          <w:p w14:paraId="778D39D3" w14:textId="77777777" w:rsidR="00266587" w:rsidRDefault="00266587">
            <w:pPr>
              <w:ind w:left="1440"/>
              <w:rPr>
                <w:sz w:val="24"/>
                <w:szCs w:val="24"/>
              </w:rPr>
            </w:pPr>
          </w:p>
          <w:p w14:paraId="7FF04098" w14:textId="77777777" w:rsidR="00266587" w:rsidRDefault="00266587">
            <w:pPr>
              <w:ind w:left="720"/>
              <w:rPr>
                <w:sz w:val="24"/>
                <w:szCs w:val="24"/>
              </w:rPr>
            </w:pPr>
          </w:p>
          <w:p w14:paraId="3EEB0B9E" w14:textId="77777777" w:rsidR="00266587" w:rsidRDefault="00150FEE">
            <w:r>
              <w:rPr>
                <w:b/>
                <w:color w:val="FFFFFF"/>
                <w:sz w:val="24"/>
                <w:szCs w:val="24"/>
              </w:rPr>
              <w:t>ate</w:t>
            </w:r>
          </w:p>
        </w:tc>
      </w:tr>
      <w:tr w:rsidR="00266587" w14:paraId="038CB5F6" w14:textId="77777777">
        <w:trPr>
          <w:trHeight w:val="840"/>
        </w:trPr>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5D6266C" w14:textId="77777777" w:rsidR="00266587" w:rsidRDefault="00150FEE">
            <w:pPr>
              <w:spacing w:line="240" w:lineRule="auto"/>
              <w:jc w:val="center"/>
              <w:rPr>
                <w:b/>
                <w:color w:val="FFFFFF"/>
                <w:sz w:val="24"/>
                <w:szCs w:val="24"/>
              </w:rPr>
            </w:pPr>
            <w:r>
              <w:rPr>
                <w:b/>
                <w:color w:val="FFFFFF"/>
                <w:sz w:val="24"/>
                <w:szCs w:val="24"/>
              </w:rPr>
              <w:lastRenderedPageBreak/>
              <w:t>Retest</w:t>
            </w:r>
          </w:p>
        </w:tc>
      </w:tr>
      <w:tr w:rsidR="00266587" w14:paraId="164C1EF5" w14:textId="77777777">
        <w:trPr>
          <w:trHeight w:val="5265"/>
        </w:trPr>
        <w:tc>
          <w:tcPr>
            <w:tcW w:w="10800" w:type="dxa"/>
            <w:tcBorders>
              <w:top w:val="single" w:sz="12" w:space="0" w:color="000000"/>
              <w:left w:val="single" w:sz="12" w:space="0" w:color="000000"/>
              <w:bottom w:val="single" w:sz="12" w:space="0" w:color="000000"/>
              <w:right w:val="single" w:sz="12" w:space="0" w:color="000000"/>
            </w:tcBorders>
            <w:tcMar>
              <w:top w:w="144" w:type="dxa"/>
              <w:left w:w="144" w:type="dxa"/>
              <w:bottom w:w="144" w:type="dxa"/>
              <w:right w:w="144" w:type="dxa"/>
            </w:tcMar>
          </w:tcPr>
          <w:p w14:paraId="482D3EBC" w14:textId="77777777" w:rsidR="00266587" w:rsidRDefault="00150FEE">
            <w:pPr>
              <w:numPr>
                <w:ilvl w:val="0"/>
                <w:numId w:val="1"/>
              </w:numPr>
              <w:rPr>
                <w:sz w:val="24"/>
                <w:szCs w:val="24"/>
              </w:rPr>
            </w:pPr>
            <w:r>
              <w:rPr>
                <w:sz w:val="24"/>
                <w:szCs w:val="24"/>
              </w:rPr>
              <w:t xml:space="preserve">Test your improved bridge design and see how much weight it can hold.  </w:t>
            </w:r>
          </w:p>
          <w:p w14:paraId="0ACC9E1F" w14:textId="77777777" w:rsidR="00266587" w:rsidRDefault="00150FEE">
            <w:pPr>
              <w:numPr>
                <w:ilvl w:val="1"/>
                <w:numId w:val="1"/>
              </w:numPr>
              <w:ind w:left="1080"/>
              <w:rPr>
                <w:sz w:val="24"/>
                <w:szCs w:val="24"/>
              </w:rPr>
            </w:pPr>
            <w:r>
              <w:rPr>
                <w:sz w:val="24"/>
                <w:szCs w:val="24"/>
              </w:rPr>
              <w:t xml:space="preserve">How much weight did your new, improved bridge hold?   </w:t>
            </w:r>
          </w:p>
          <w:p w14:paraId="66DACD59" w14:textId="77777777" w:rsidR="00266587" w:rsidRDefault="00266587">
            <w:pPr>
              <w:ind w:left="1440"/>
              <w:rPr>
                <w:sz w:val="24"/>
                <w:szCs w:val="24"/>
              </w:rPr>
            </w:pPr>
          </w:p>
          <w:p w14:paraId="7304B11C" w14:textId="77777777" w:rsidR="00266587" w:rsidRDefault="00266587">
            <w:pPr>
              <w:ind w:left="1440"/>
              <w:rPr>
                <w:sz w:val="24"/>
                <w:szCs w:val="24"/>
              </w:rPr>
            </w:pPr>
          </w:p>
          <w:p w14:paraId="160B80F3" w14:textId="77777777" w:rsidR="00266587" w:rsidRDefault="00266587">
            <w:pPr>
              <w:ind w:left="1440"/>
              <w:rPr>
                <w:sz w:val="24"/>
                <w:szCs w:val="24"/>
              </w:rPr>
            </w:pPr>
          </w:p>
          <w:p w14:paraId="1688BB3A" w14:textId="472EB346" w:rsidR="00266587" w:rsidRPr="00FC2E6C" w:rsidRDefault="00150FEE">
            <w:pPr>
              <w:numPr>
                <w:ilvl w:val="1"/>
                <w:numId w:val="1"/>
              </w:numPr>
              <w:ind w:left="1080"/>
              <w:rPr>
                <w:sz w:val="24"/>
                <w:szCs w:val="24"/>
              </w:rPr>
            </w:pPr>
            <w:r>
              <w:rPr>
                <w:sz w:val="24"/>
                <w:szCs w:val="24"/>
              </w:rPr>
              <w:t>Did you make changes to your original design? Explain why and how that affected your new car.</w:t>
            </w:r>
            <w:r>
              <w:rPr>
                <w:b/>
                <w:color w:val="FFFFFF"/>
                <w:sz w:val="24"/>
                <w:szCs w:val="24"/>
              </w:rPr>
              <w:t>re</w:t>
            </w:r>
          </w:p>
          <w:p w14:paraId="65A05593" w14:textId="52FFDDBD" w:rsidR="00156A8F" w:rsidRDefault="00156A8F" w:rsidP="00156A8F">
            <w:pPr>
              <w:rPr>
                <w:b/>
                <w:color w:val="FFFFFF"/>
                <w:sz w:val="24"/>
                <w:szCs w:val="24"/>
              </w:rPr>
            </w:pPr>
          </w:p>
          <w:p w14:paraId="3CEA86BC" w14:textId="77B71E81" w:rsidR="00156A8F" w:rsidRDefault="00156A8F" w:rsidP="00156A8F">
            <w:pPr>
              <w:rPr>
                <w:b/>
                <w:color w:val="FFFFFF"/>
                <w:sz w:val="24"/>
                <w:szCs w:val="24"/>
              </w:rPr>
            </w:pPr>
          </w:p>
          <w:p w14:paraId="471A2928" w14:textId="51A9CBC1" w:rsidR="00156A8F" w:rsidRDefault="00156A8F" w:rsidP="00156A8F">
            <w:pPr>
              <w:rPr>
                <w:b/>
                <w:color w:val="FFFFFF"/>
                <w:sz w:val="24"/>
                <w:szCs w:val="24"/>
              </w:rPr>
            </w:pPr>
          </w:p>
          <w:p w14:paraId="79FA9E5A" w14:textId="1E99CA79" w:rsidR="00156A8F" w:rsidRDefault="00156A8F" w:rsidP="00156A8F">
            <w:pPr>
              <w:rPr>
                <w:b/>
                <w:color w:val="FFFFFF"/>
                <w:sz w:val="24"/>
                <w:szCs w:val="24"/>
              </w:rPr>
            </w:pPr>
          </w:p>
          <w:p w14:paraId="0CF94D77" w14:textId="531D88F9" w:rsidR="00156A8F" w:rsidRDefault="00156A8F" w:rsidP="00156A8F">
            <w:pPr>
              <w:rPr>
                <w:b/>
                <w:color w:val="FFFFFF"/>
                <w:sz w:val="24"/>
                <w:szCs w:val="24"/>
              </w:rPr>
            </w:pPr>
          </w:p>
          <w:p w14:paraId="2F1CA1E2" w14:textId="787B2461" w:rsidR="00156A8F" w:rsidRDefault="00156A8F" w:rsidP="00156A8F">
            <w:pPr>
              <w:rPr>
                <w:b/>
                <w:color w:val="FFFFFF"/>
                <w:sz w:val="24"/>
                <w:szCs w:val="24"/>
              </w:rPr>
            </w:pPr>
          </w:p>
          <w:p w14:paraId="272F8FCE" w14:textId="66ACA155" w:rsidR="00156A8F" w:rsidRDefault="00156A8F" w:rsidP="00156A8F">
            <w:pPr>
              <w:rPr>
                <w:b/>
                <w:color w:val="FFFFFF"/>
                <w:sz w:val="24"/>
                <w:szCs w:val="24"/>
              </w:rPr>
            </w:pPr>
          </w:p>
          <w:p w14:paraId="07B62F5F" w14:textId="77777777" w:rsidR="00156A8F" w:rsidRDefault="00156A8F" w:rsidP="00156A8F">
            <w:pPr>
              <w:rPr>
                <w:b/>
                <w:color w:val="FFFFFF"/>
                <w:sz w:val="24"/>
                <w:szCs w:val="24"/>
              </w:rPr>
            </w:pPr>
          </w:p>
          <w:p w14:paraId="006D713B" w14:textId="019D95BE" w:rsidR="00156A8F" w:rsidRDefault="00156A8F" w:rsidP="00156A8F">
            <w:pPr>
              <w:rPr>
                <w:b/>
                <w:color w:val="FFFFFF"/>
                <w:sz w:val="24"/>
                <w:szCs w:val="24"/>
              </w:rPr>
            </w:pPr>
          </w:p>
          <w:p w14:paraId="15863B12" w14:textId="77777777" w:rsidR="00156A8F" w:rsidRPr="00FC2E6C" w:rsidRDefault="00156A8F" w:rsidP="00FC2E6C">
            <w:pPr>
              <w:rPr>
                <w:sz w:val="24"/>
                <w:szCs w:val="24"/>
              </w:rPr>
            </w:pPr>
          </w:p>
          <w:p w14:paraId="1413D777" w14:textId="77777777" w:rsidR="00156A8F" w:rsidRDefault="00156A8F">
            <w:pPr>
              <w:numPr>
                <w:ilvl w:val="1"/>
                <w:numId w:val="1"/>
              </w:numPr>
              <w:ind w:left="1080"/>
              <w:rPr>
                <w:sz w:val="24"/>
                <w:szCs w:val="24"/>
              </w:rPr>
            </w:pPr>
            <w:r>
              <w:rPr>
                <w:sz w:val="24"/>
                <w:szCs w:val="24"/>
              </w:rPr>
              <w:t>What do you want to change about your bridge to make it even stronger? Why?</w:t>
            </w:r>
          </w:p>
          <w:p w14:paraId="4EFD9117" w14:textId="77777777" w:rsidR="00156A8F" w:rsidRDefault="00156A8F" w:rsidP="00156A8F">
            <w:pPr>
              <w:rPr>
                <w:sz w:val="24"/>
                <w:szCs w:val="24"/>
              </w:rPr>
            </w:pPr>
          </w:p>
          <w:p w14:paraId="447CD88D" w14:textId="77777777" w:rsidR="00156A8F" w:rsidRDefault="00156A8F" w:rsidP="00156A8F">
            <w:pPr>
              <w:rPr>
                <w:sz w:val="24"/>
                <w:szCs w:val="24"/>
              </w:rPr>
            </w:pPr>
          </w:p>
          <w:p w14:paraId="19EACCB6" w14:textId="77777777" w:rsidR="00156A8F" w:rsidRDefault="00156A8F" w:rsidP="00156A8F">
            <w:pPr>
              <w:rPr>
                <w:sz w:val="24"/>
                <w:szCs w:val="24"/>
              </w:rPr>
            </w:pPr>
          </w:p>
          <w:p w14:paraId="5235849C" w14:textId="77777777" w:rsidR="00156A8F" w:rsidRDefault="00156A8F" w:rsidP="00156A8F">
            <w:pPr>
              <w:rPr>
                <w:sz w:val="24"/>
                <w:szCs w:val="24"/>
              </w:rPr>
            </w:pPr>
          </w:p>
          <w:p w14:paraId="60D17B1B" w14:textId="77777777" w:rsidR="00156A8F" w:rsidRDefault="00156A8F" w:rsidP="00156A8F">
            <w:pPr>
              <w:rPr>
                <w:sz w:val="24"/>
                <w:szCs w:val="24"/>
              </w:rPr>
            </w:pPr>
          </w:p>
          <w:p w14:paraId="683B402D" w14:textId="77777777" w:rsidR="00156A8F" w:rsidRDefault="00156A8F" w:rsidP="00156A8F">
            <w:pPr>
              <w:rPr>
                <w:sz w:val="24"/>
                <w:szCs w:val="24"/>
              </w:rPr>
            </w:pPr>
          </w:p>
          <w:p w14:paraId="30422732" w14:textId="77777777" w:rsidR="00156A8F" w:rsidRDefault="00156A8F" w:rsidP="00156A8F">
            <w:pPr>
              <w:rPr>
                <w:sz w:val="24"/>
                <w:szCs w:val="24"/>
              </w:rPr>
            </w:pPr>
          </w:p>
          <w:p w14:paraId="470C33C3" w14:textId="77777777" w:rsidR="00156A8F" w:rsidRDefault="00156A8F" w:rsidP="00156A8F">
            <w:pPr>
              <w:rPr>
                <w:sz w:val="24"/>
                <w:szCs w:val="24"/>
              </w:rPr>
            </w:pPr>
          </w:p>
          <w:p w14:paraId="123658C7" w14:textId="77777777" w:rsidR="00156A8F" w:rsidRDefault="00156A8F" w:rsidP="00156A8F">
            <w:pPr>
              <w:rPr>
                <w:sz w:val="24"/>
                <w:szCs w:val="24"/>
              </w:rPr>
            </w:pPr>
          </w:p>
          <w:p w14:paraId="5FCC5FE8" w14:textId="77777777" w:rsidR="00156A8F" w:rsidRDefault="00156A8F" w:rsidP="00156A8F">
            <w:pPr>
              <w:rPr>
                <w:sz w:val="24"/>
                <w:szCs w:val="24"/>
              </w:rPr>
            </w:pPr>
          </w:p>
          <w:p w14:paraId="082EEB25" w14:textId="77777777" w:rsidR="00156A8F" w:rsidRDefault="00156A8F" w:rsidP="00156A8F">
            <w:pPr>
              <w:rPr>
                <w:sz w:val="24"/>
                <w:szCs w:val="24"/>
              </w:rPr>
            </w:pPr>
          </w:p>
          <w:p w14:paraId="098866FF" w14:textId="77777777" w:rsidR="00156A8F" w:rsidRDefault="00156A8F" w:rsidP="00156A8F">
            <w:pPr>
              <w:rPr>
                <w:sz w:val="24"/>
                <w:szCs w:val="24"/>
              </w:rPr>
            </w:pPr>
          </w:p>
          <w:p w14:paraId="56F12857" w14:textId="77777777" w:rsidR="00156A8F" w:rsidRDefault="00156A8F" w:rsidP="00156A8F">
            <w:pPr>
              <w:rPr>
                <w:sz w:val="24"/>
                <w:szCs w:val="24"/>
              </w:rPr>
            </w:pPr>
          </w:p>
          <w:p w14:paraId="73FD64B8" w14:textId="77777777" w:rsidR="00156A8F" w:rsidRDefault="00156A8F" w:rsidP="00156A8F">
            <w:pPr>
              <w:rPr>
                <w:sz w:val="24"/>
                <w:szCs w:val="24"/>
              </w:rPr>
            </w:pPr>
          </w:p>
          <w:p w14:paraId="3B383937" w14:textId="77777777" w:rsidR="00156A8F" w:rsidRDefault="00156A8F" w:rsidP="00156A8F">
            <w:pPr>
              <w:rPr>
                <w:sz w:val="24"/>
                <w:szCs w:val="24"/>
              </w:rPr>
            </w:pPr>
          </w:p>
          <w:p w14:paraId="1C39FD4C" w14:textId="77777777" w:rsidR="00156A8F" w:rsidRDefault="00156A8F" w:rsidP="00156A8F">
            <w:pPr>
              <w:rPr>
                <w:sz w:val="24"/>
                <w:szCs w:val="24"/>
              </w:rPr>
            </w:pPr>
          </w:p>
          <w:p w14:paraId="525EB4D5" w14:textId="76F7D1D6" w:rsidR="00156A8F" w:rsidRDefault="00156A8F" w:rsidP="00FC2E6C">
            <w:pPr>
              <w:rPr>
                <w:sz w:val="24"/>
                <w:szCs w:val="24"/>
              </w:rPr>
            </w:pPr>
          </w:p>
        </w:tc>
      </w:tr>
    </w:tbl>
    <w:p w14:paraId="1B2EDDEB" w14:textId="66510E7F" w:rsidR="00266587" w:rsidRDefault="00266587" w:rsidP="00FC2E6C">
      <w:pPr>
        <w:spacing w:before="240" w:after="240"/>
      </w:pPr>
      <w:bookmarkStart w:id="0" w:name="_GoBack"/>
      <w:bookmarkEnd w:id="0"/>
    </w:p>
    <w:sectPr w:rsidR="00266587">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9E4DF" w14:textId="77777777" w:rsidR="002C3135" w:rsidRDefault="002C3135">
      <w:pPr>
        <w:spacing w:line="240" w:lineRule="auto"/>
      </w:pPr>
      <w:r>
        <w:separator/>
      </w:r>
    </w:p>
  </w:endnote>
  <w:endnote w:type="continuationSeparator" w:id="0">
    <w:p w14:paraId="306C920A" w14:textId="77777777" w:rsidR="002C3135" w:rsidRDefault="002C3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F6AE2" w14:textId="6AFE2162" w:rsidR="00266587" w:rsidRDefault="00FC2E6C">
    <w:r>
      <w:rPr>
        <w:noProof/>
        <w:lang w:val="en-US"/>
      </w:rPr>
      <w:drawing>
        <wp:anchor distT="0" distB="0" distL="114300" distR="114300" simplePos="0" relativeHeight="251662336" behindDoc="0" locked="0" layoutInCell="1" allowOverlap="1" wp14:anchorId="325393B4" wp14:editId="5D4EB35A">
          <wp:simplePos x="0" y="0"/>
          <wp:positionH relativeFrom="column">
            <wp:posOffset>-266700</wp:posOffset>
          </wp:positionH>
          <wp:positionV relativeFrom="paragraph">
            <wp:posOffset>-222250</wp:posOffset>
          </wp:positionV>
          <wp:extent cx="2259965" cy="361950"/>
          <wp:effectExtent l="0" t="0" r="698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4188" t="17853" r="30449" b="72080"/>
                  <a:stretch/>
                </pic:blipFill>
                <pic:spPr bwMode="auto">
                  <a:xfrm>
                    <a:off x="0" y="0"/>
                    <a:ext cx="2259965" cy="361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0FEE">
      <w:rPr>
        <w:noProof/>
        <w:lang w:val="en-US"/>
      </w:rPr>
      <w:drawing>
        <wp:anchor distT="114300" distB="114300" distL="114300" distR="114300" simplePos="0" relativeHeight="251658240" behindDoc="1" locked="0" layoutInCell="1" hidden="0" allowOverlap="1" wp14:anchorId="38F97253" wp14:editId="54A3BB42">
          <wp:simplePos x="0" y="0"/>
          <wp:positionH relativeFrom="column">
            <wp:posOffset>2028825</wp:posOffset>
          </wp:positionH>
          <wp:positionV relativeFrom="paragraph">
            <wp:posOffset>-304799</wp:posOffset>
          </wp:positionV>
          <wp:extent cx="2415297" cy="481013"/>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415297" cy="481013"/>
                  </a:xfrm>
                  <a:prstGeom prst="rect">
                    <a:avLst/>
                  </a:prstGeom>
                  <a:ln/>
                </pic:spPr>
              </pic:pic>
            </a:graphicData>
          </a:graphic>
        </wp:anchor>
      </w:drawing>
    </w:r>
    <w:r w:rsidR="00150FEE">
      <w:rPr>
        <w:noProof/>
        <w:lang w:val="en-US"/>
      </w:rPr>
      <w:drawing>
        <wp:anchor distT="114300" distB="114300" distL="114300" distR="114300" simplePos="0" relativeHeight="251660288" behindDoc="1" locked="0" layoutInCell="1" hidden="0" allowOverlap="1" wp14:anchorId="6442933A" wp14:editId="07B2A204">
          <wp:simplePos x="0" y="0"/>
          <wp:positionH relativeFrom="column">
            <wp:posOffset>4591050</wp:posOffset>
          </wp:positionH>
          <wp:positionV relativeFrom="paragraph">
            <wp:posOffset>-276224</wp:posOffset>
          </wp:positionV>
          <wp:extent cx="1487051" cy="423863"/>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1487051" cy="42386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DDBD0" w14:textId="77777777" w:rsidR="002C3135" w:rsidRDefault="002C3135">
      <w:pPr>
        <w:spacing w:line="240" w:lineRule="auto"/>
      </w:pPr>
      <w:r>
        <w:separator/>
      </w:r>
    </w:p>
  </w:footnote>
  <w:footnote w:type="continuationSeparator" w:id="0">
    <w:p w14:paraId="2421F2A8" w14:textId="77777777" w:rsidR="002C3135" w:rsidRDefault="002C31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89EA0" w14:textId="77777777" w:rsidR="00266587" w:rsidRDefault="00266587">
    <w:pPr>
      <w:ind w:left="-720" w:right="-720"/>
      <w:rPr>
        <w:rFonts w:ascii="Open Sans" w:eastAsia="Open Sans" w:hAnsi="Open Sans" w:cs="Open Sans"/>
        <w:b/>
        <w:color w:val="6091BA"/>
        <w:sz w:val="16"/>
        <w:szCs w:val="16"/>
      </w:rPr>
    </w:pPr>
  </w:p>
  <w:p w14:paraId="497A231C" w14:textId="77777777" w:rsidR="00266587" w:rsidRDefault="00266587">
    <w:pPr>
      <w:ind w:left="-720" w:right="-720"/>
      <w:rPr>
        <w:b/>
        <w:color w:val="6091BA"/>
        <w:sz w:val="16"/>
        <w:szCs w:val="16"/>
      </w:rPr>
    </w:pPr>
  </w:p>
  <w:p w14:paraId="6DA1D1D8" w14:textId="77777777" w:rsidR="00266587" w:rsidRDefault="00150FEE">
    <w:pPr>
      <w:ind w:left="-720" w:right="-720"/>
      <w:rPr>
        <w:b/>
        <w:color w:val="6091BA"/>
      </w:rPr>
    </w:pPr>
    <w:r>
      <w:rPr>
        <w:b/>
        <w:color w:val="6091BA"/>
      </w:rPr>
      <w:t xml:space="preserve">Name: </w:t>
    </w:r>
    <w:r>
      <w:rPr>
        <w:b/>
        <w:color w:val="6091BA"/>
      </w:rPr>
      <w:tab/>
    </w:r>
    <w:r>
      <w:rPr>
        <w:b/>
        <w:color w:val="6091BA"/>
      </w:rPr>
      <w:tab/>
    </w:r>
    <w:r>
      <w:rPr>
        <w:b/>
        <w:color w:val="6091BA"/>
      </w:rPr>
      <w:tab/>
    </w:r>
    <w:r>
      <w:rPr>
        <w:b/>
        <w:color w:val="6091BA"/>
      </w:rPr>
      <w:tab/>
    </w:r>
    <w:r>
      <w:rPr>
        <w:b/>
        <w:color w:val="6091BA"/>
      </w:rPr>
      <w:tab/>
    </w:r>
    <w:r>
      <w:rPr>
        <w:b/>
        <w:color w:val="6091BA"/>
      </w:rPr>
      <w:tab/>
      <w:t>Date:</w:t>
    </w:r>
    <w:r>
      <w:rPr>
        <w:b/>
        <w:color w:val="6091BA"/>
      </w:rPr>
      <w:tab/>
    </w:r>
    <w:r>
      <w:rPr>
        <w:b/>
        <w:color w:val="6091BA"/>
      </w:rPr>
      <w:tab/>
    </w:r>
    <w:r>
      <w:rPr>
        <w:b/>
        <w:color w:val="6091BA"/>
      </w:rPr>
      <w:tab/>
      <w:t xml:space="preserve">           Class:</w:t>
    </w:r>
  </w:p>
  <w:p w14:paraId="73FC4227" w14:textId="77777777" w:rsidR="00266587" w:rsidRDefault="00266587">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F725D"/>
    <w:multiLevelType w:val="multilevel"/>
    <w:tmpl w:val="4CEC70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1685369"/>
    <w:multiLevelType w:val="multilevel"/>
    <w:tmpl w:val="78D8912C"/>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5E576E2"/>
    <w:multiLevelType w:val="multilevel"/>
    <w:tmpl w:val="3BD842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87"/>
    <w:rsid w:val="000E4AE2"/>
    <w:rsid w:val="00150FEE"/>
    <w:rsid w:val="00156A8F"/>
    <w:rsid w:val="00191B60"/>
    <w:rsid w:val="001F6E93"/>
    <w:rsid w:val="00266587"/>
    <w:rsid w:val="002C3135"/>
    <w:rsid w:val="009C531B"/>
    <w:rsid w:val="00E47DE0"/>
    <w:rsid w:val="00FC2E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0CB07"/>
  <w15:docId w15:val="{E16C3F2E-CFE9-41DC-954B-CF66AF7F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C2E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E6C"/>
    <w:rPr>
      <w:rFonts w:ascii="Segoe UI" w:hAnsi="Segoe UI" w:cs="Segoe UI"/>
      <w:sz w:val="18"/>
      <w:szCs w:val="18"/>
    </w:rPr>
  </w:style>
  <w:style w:type="paragraph" w:styleId="Header">
    <w:name w:val="header"/>
    <w:basedOn w:val="Normal"/>
    <w:link w:val="HeaderChar"/>
    <w:uiPriority w:val="99"/>
    <w:unhideWhenUsed/>
    <w:rsid w:val="00FC2E6C"/>
    <w:pPr>
      <w:tabs>
        <w:tab w:val="center" w:pos="4680"/>
        <w:tab w:val="right" w:pos="9360"/>
      </w:tabs>
      <w:spacing w:line="240" w:lineRule="auto"/>
    </w:pPr>
  </w:style>
  <w:style w:type="character" w:customStyle="1" w:styleId="HeaderChar">
    <w:name w:val="Header Char"/>
    <w:basedOn w:val="DefaultParagraphFont"/>
    <w:link w:val="Header"/>
    <w:uiPriority w:val="99"/>
    <w:rsid w:val="00FC2E6C"/>
  </w:style>
  <w:style w:type="paragraph" w:styleId="Footer">
    <w:name w:val="footer"/>
    <w:basedOn w:val="Normal"/>
    <w:link w:val="FooterChar"/>
    <w:uiPriority w:val="99"/>
    <w:unhideWhenUsed/>
    <w:rsid w:val="00FC2E6C"/>
    <w:pPr>
      <w:tabs>
        <w:tab w:val="center" w:pos="4680"/>
        <w:tab w:val="right" w:pos="9360"/>
      </w:tabs>
      <w:spacing w:line="240" w:lineRule="auto"/>
    </w:pPr>
  </w:style>
  <w:style w:type="character" w:customStyle="1" w:styleId="FooterChar">
    <w:name w:val="Footer Char"/>
    <w:basedOn w:val="DefaultParagraphFont"/>
    <w:link w:val="Footer"/>
    <w:uiPriority w:val="99"/>
    <w:rsid w:val="00FC2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Dua Chaker</cp:lastModifiedBy>
  <cp:revision>3</cp:revision>
  <dcterms:created xsi:type="dcterms:W3CDTF">2022-07-13T01:47:00Z</dcterms:created>
  <dcterms:modified xsi:type="dcterms:W3CDTF">2022-07-13T01:47:00Z</dcterms:modified>
</cp:coreProperties>
</file>